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9D" w:rsidRPr="005936E0" w:rsidRDefault="009A689D" w:rsidP="009A689D">
      <w:pPr>
        <w:spacing w:before="100" w:beforeAutospacing="1" w:after="100" w:afterAutospacing="1"/>
        <w:jc w:val="center"/>
        <w:rPr>
          <w:rFonts w:ascii="Arial" w:hAnsi="Arial" w:cs="Arial"/>
          <w:sz w:val="32"/>
          <w:szCs w:val="32"/>
          <w:lang w:eastAsia="zh-CN"/>
        </w:rPr>
      </w:pPr>
      <w:r w:rsidRPr="005936E0">
        <w:rPr>
          <w:rFonts w:ascii="Arial" w:hAnsi="Arial" w:cs="Arial"/>
          <w:sz w:val="32"/>
          <w:szCs w:val="32"/>
          <w:lang w:eastAsia="zh-CN"/>
        </w:rPr>
        <w:t>ISTITUTO di STUDI</w:t>
      </w:r>
      <w:r w:rsidR="00DB01C9">
        <w:rPr>
          <w:rFonts w:ascii="Arial" w:hAnsi="Arial" w:cs="Arial"/>
          <w:sz w:val="32"/>
          <w:szCs w:val="32"/>
          <w:lang w:eastAsia="zh-CN"/>
        </w:rPr>
        <w:t xml:space="preserve"> TEOLOGICI e  STORICO - SOCIALI</w:t>
      </w:r>
      <w:r w:rsidRPr="005936E0">
        <w:rPr>
          <w:rFonts w:ascii="Arial" w:hAnsi="Arial" w:cs="Arial"/>
          <w:sz w:val="32"/>
          <w:szCs w:val="32"/>
          <w:lang w:eastAsia="zh-CN"/>
        </w:rPr>
        <w:t xml:space="preserve">  di T</w:t>
      </w:r>
      <w:r w:rsidR="00DB01C9">
        <w:rPr>
          <w:rFonts w:ascii="Arial" w:hAnsi="Arial" w:cs="Arial"/>
          <w:sz w:val="32"/>
          <w:szCs w:val="32"/>
          <w:lang w:eastAsia="zh-CN"/>
        </w:rPr>
        <w:t>ERNI</w:t>
      </w:r>
    </w:p>
    <w:p w:rsidR="009A689D" w:rsidRPr="009A689D" w:rsidRDefault="009A689D" w:rsidP="009A689D">
      <w:pPr>
        <w:spacing w:before="100" w:beforeAutospacing="1" w:after="100" w:afterAutospacing="1"/>
        <w:jc w:val="center"/>
        <w:rPr>
          <w:rFonts w:ascii="Arial" w:hAnsi="Arial" w:cs="Arial"/>
          <w:sz w:val="40"/>
          <w:szCs w:val="40"/>
          <w:lang w:eastAsia="zh-CN"/>
        </w:rPr>
      </w:pPr>
      <w:r w:rsidRPr="009A689D">
        <w:rPr>
          <w:rFonts w:ascii="Arial" w:hAnsi="Arial" w:cs="Arial"/>
          <w:sz w:val="40"/>
          <w:szCs w:val="40"/>
          <w:lang w:eastAsia="zh-CN"/>
        </w:rPr>
        <w:t xml:space="preserve">CONCORSO NAZIONALE DI POESIA INEDITA </w:t>
      </w:r>
    </w:p>
    <w:p w:rsidR="009A689D" w:rsidRPr="009A689D" w:rsidRDefault="009A689D" w:rsidP="009A689D">
      <w:pPr>
        <w:spacing w:before="100" w:beforeAutospacing="1" w:after="100" w:afterAutospacing="1"/>
        <w:jc w:val="center"/>
        <w:rPr>
          <w:rFonts w:ascii="Arial" w:hAnsi="Arial" w:cs="Arial"/>
          <w:sz w:val="40"/>
          <w:szCs w:val="40"/>
          <w:lang w:eastAsia="zh-CN"/>
        </w:rPr>
      </w:pPr>
      <w:r w:rsidRPr="009A689D">
        <w:rPr>
          <w:rFonts w:ascii="Arial" w:hAnsi="Arial" w:cs="Arial"/>
          <w:i/>
          <w:iCs/>
          <w:sz w:val="40"/>
          <w:szCs w:val="40"/>
          <w:lang w:eastAsia="zh-CN"/>
        </w:rPr>
        <w:t>"POPOLI E RELIGIONI"</w:t>
      </w:r>
      <w:r w:rsidRPr="009A689D">
        <w:rPr>
          <w:rFonts w:ascii="Arial" w:hAnsi="Arial" w:cs="Arial"/>
          <w:sz w:val="40"/>
          <w:szCs w:val="40"/>
          <w:lang w:eastAsia="zh-CN"/>
        </w:rPr>
        <w:t xml:space="preserve"> </w:t>
      </w:r>
    </w:p>
    <w:p w:rsidR="009A689D" w:rsidRPr="009A689D" w:rsidRDefault="009A689D" w:rsidP="009A689D">
      <w:pPr>
        <w:spacing w:before="100" w:beforeAutospacing="1" w:after="100" w:afterAutospacing="1"/>
        <w:rPr>
          <w:rFonts w:ascii="Arial" w:hAnsi="Arial" w:cs="Arial"/>
          <w:i/>
          <w:iCs/>
          <w:sz w:val="20"/>
          <w:szCs w:val="20"/>
          <w:lang w:eastAsia="zh-CN"/>
        </w:rPr>
      </w:pPr>
      <w:r w:rsidRPr="009A689D">
        <w:rPr>
          <w:rFonts w:ascii="MS Gothic" w:eastAsia="MS Gothic" w:hint="eastAsia"/>
          <w:i/>
          <w:iCs/>
          <w:sz w:val="20"/>
          <w:szCs w:val="20"/>
          <w:lang w:eastAsia="zh-CN"/>
        </w:rPr>
        <w:t xml:space="preserve">　</w:t>
      </w:r>
    </w:p>
    <w:p w:rsidR="009A689D" w:rsidRDefault="009A689D" w:rsidP="009A689D">
      <w:pPr>
        <w:spacing w:before="100" w:beforeAutospacing="1" w:after="100" w:afterAutospacing="1"/>
        <w:rPr>
          <w:rFonts w:ascii="Arial" w:hAnsi="Arial" w:cs="Arial"/>
          <w:iCs/>
          <w:sz w:val="27"/>
          <w:szCs w:val="27"/>
          <w:lang w:eastAsia="zh-CN"/>
        </w:rPr>
      </w:pPr>
      <w:r w:rsidRPr="009A689D">
        <w:rPr>
          <w:rFonts w:ascii="Arial" w:hAnsi="Arial" w:cs="Arial"/>
          <w:sz w:val="27"/>
          <w:szCs w:val="27"/>
          <w:lang w:eastAsia="zh-CN"/>
        </w:rPr>
        <w:t>Nell’ambito del X</w:t>
      </w:r>
      <w:r w:rsidR="00DB01C9">
        <w:rPr>
          <w:rFonts w:ascii="Arial" w:hAnsi="Arial" w:cs="Arial"/>
          <w:sz w:val="27"/>
          <w:szCs w:val="27"/>
          <w:lang w:eastAsia="zh-CN"/>
        </w:rPr>
        <w:t>I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 FilmFestival Popoli e Religioni</w:t>
      </w:r>
      <w:r w:rsidR="00DB01C9">
        <w:rPr>
          <w:rFonts w:ascii="Arial" w:hAnsi="Arial" w:cs="Arial"/>
          <w:sz w:val="27"/>
          <w:szCs w:val="27"/>
          <w:lang w:eastAsia="zh-CN"/>
        </w:rPr>
        <w:t xml:space="preserve"> che si svolgerà a Terni dal 14</w:t>
      </w:r>
      <w:r w:rsidR="00AE6E5B">
        <w:rPr>
          <w:rFonts w:ascii="Arial" w:hAnsi="Arial" w:cs="Arial"/>
          <w:sz w:val="27"/>
          <w:szCs w:val="27"/>
          <w:lang w:eastAsia="zh-CN"/>
        </w:rPr>
        <w:t xml:space="preserve"> al </w:t>
      </w:r>
      <w:r w:rsidR="00DB01C9">
        <w:rPr>
          <w:rFonts w:ascii="Arial" w:hAnsi="Arial" w:cs="Arial"/>
          <w:sz w:val="27"/>
          <w:szCs w:val="27"/>
          <w:lang w:eastAsia="zh-CN"/>
        </w:rPr>
        <w:t>22 novembre 2015</w:t>
      </w:r>
      <w:r w:rsidRPr="009A689D">
        <w:rPr>
          <w:rFonts w:ascii="Arial" w:hAnsi="Arial" w:cs="Arial"/>
          <w:sz w:val="27"/>
          <w:szCs w:val="27"/>
          <w:lang w:eastAsia="zh-CN"/>
        </w:rPr>
        <w:t>, l’Associazione Culturale ISTESS di Terni</w:t>
      </w:r>
      <w:r w:rsidR="00AE6E5B">
        <w:rPr>
          <w:rFonts w:ascii="Arial" w:hAnsi="Arial" w:cs="Arial"/>
          <w:sz w:val="27"/>
          <w:szCs w:val="27"/>
          <w:lang w:eastAsia="zh-CN"/>
        </w:rPr>
        <w:t xml:space="preserve"> che lo organizza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 indice la II</w:t>
      </w:r>
      <w:r w:rsidR="00DB01C9">
        <w:rPr>
          <w:rFonts w:ascii="Arial" w:hAnsi="Arial" w:cs="Arial"/>
          <w:sz w:val="27"/>
          <w:szCs w:val="27"/>
          <w:lang w:eastAsia="zh-CN"/>
        </w:rPr>
        <w:t>I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 edizione del PREMIO DI POESIA </w:t>
      </w:r>
      <w:r w:rsidRPr="009A689D">
        <w:rPr>
          <w:rFonts w:ascii="Arial" w:hAnsi="Arial" w:cs="Arial"/>
          <w:i/>
          <w:iCs/>
          <w:sz w:val="27"/>
          <w:szCs w:val="27"/>
          <w:lang w:eastAsia="zh-CN"/>
        </w:rPr>
        <w:t xml:space="preserve">POPOLI E RELIGIONI </w:t>
      </w:r>
      <w:r w:rsidRPr="009A689D">
        <w:rPr>
          <w:rFonts w:ascii="Arial" w:hAnsi="Arial" w:cs="Arial"/>
          <w:sz w:val="27"/>
          <w:szCs w:val="27"/>
          <w:lang w:eastAsia="zh-CN"/>
        </w:rPr>
        <w:t>sul tema</w:t>
      </w:r>
      <w:r w:rsidRPr="009A689D">
        <w:rPr>
          <w:rFonts w:ascii="Arial" w:hAnsi="Arial" w:cs="Arial"/>
          <w:i/>
          <w:iCs/>
          <w:sz w:val="27"/>
          <w:szCs w:val="27"/>
          <w:lang w:eastAsia="zh-CN"/>
        </w:rPr>
        <w:t>:</w:t>
      </w:r>
    </w:p>
    <w:p w:rsidR="009A689D" w:rsidRPr="009A689D" w:rsidRDefault="00DB01C9" w:rsidP="009A689D">
      <w:pPr>
        <w:spacing w:before="100" w:beforeAutospacing="1" w:after="100" w:afterAutospacing="1"/>
        <w:jc w:val="center"/>
        <w:rPr>
          <w:rFonts w:ascii="Arial" w:hAnsi="Arial" w:cs="Arial"/>
          <w:sz w:val="27"/>
          <w:szCs w:val="27"/>
          <w:lang w:eastAsia="zh-CN"/>
        </w:rPr>
      </w:pPr>
      <w:r>
        <w:rPr>
          <w:rFonts w:ascii="Arial" w:hAnsi="Arial" w:cs="Arial"/>
          <w:i/>
          <w:sz w:val="27"/>
          <w:szCs w:val="27"/>
          <w:u w:val="single"/>
          <w:lang w:eastAsia="zh-CN"/>
        </w:rPr>
        <w:t>PARADISO PERDUTO</w:t>
      </w:r>
    </w:p>
    <w:p w:rsidR="009A689D" w:rsidRPr="009A689D" w:rsidRDefault="009A689D" w:rsidP="009A689D">
      <w:pPr>
        <w:spacing w:before="100" w:beforeAutospacing="1" w:after="100" w:afterAutospacing="1"/>
        <w:rPr>
          <w:rFonts w:ascii="Arial" w:hAnsi="Arial" w:cs="Arial"/>
          <w:sz w:val="27"/>
          <w:szCs w:val="27"/>
          <w:lang w:eastAsia="zh-CN"/>
        </w:rPr>
      </w:pPr>
      <w:r w:rsidRPr="009A689D">
        <w:rPr>
          <w:rFonts w:ascii="Arial" w:hAnsi="Arial" w:cs="Arial"/>
          <w:sz w:val="27"/>
          <w:szCs w:val="27"/>
          <w:lang w:eastAsia="zh-CN"/>
        </w:rPr>
        <w:t>Il concorso si articolerà in due sezioni: a) giovani fino a 25 anni, b) adulti.</w:t>
      </w:r>
    </w:p>
    <w:p w:rsidR="009A689D" w:rsidRPr="009A689D" w:rsidRDefault="009A689D" w:rsidP="009A689D">
      <w:pPr>
        <w:spacing w:before="100" w:beforeAutospacing="1" w:after="100" w:afterAutospacing="1"/>
        <w:rPr>
          <w:rFonts w:ascii="Arial" w:hAnsi="Arial" w:cs="Arial"/>
          <w:i/>
          <w:iCs/>
          <w:sz w:val="27"/>
          <w:szCs w:val="27"/>
          <w:lang w:eastAsia="zh-CN"/>
        </w:rPr>
      </w:pPr>
      <w:r w:rsidRPr="009A689D">
        <w:rPr>
          <w:rFonts w:ascii="Arial" w:hAnsi="Arial" w:cs="Arial"/>
          <w:sz w:val="27"/>
          <w:szCs w:val="27"/>
          <w:lang w:eastAsia="zh-CN"/>
        </w:rPr>
        <w:t xml:space="preserve">Ogni partecipante potrà inviare non più di due componimenti, di massimo 20 versi ciascuno, </w:t>
      </w:r>
      <w:r w:rsidRPr="009A689D">
        <w:rPr>
          <w:rFonts w:ascii="Arial" w:hAnsi="Arial" w:cs="Arial"/>
          <w:b/>
          <w:bCs/>
          <w:sz w:val="27"/>
          <w:szCs w:val="27"/>
          <w:lang w:eastAsia="zh-CN"/>
        </w:rPr>
        <w:t xml:space="preserve">entro il </w:t>
      </w:r>
      <w:r w:rsidR="00DB01C9">
        <w:rPr>
          <w:rFonts w:ascii="Arial" w:hAnsi="Arial" w:cs="Arial"/>
          <w:b/>
          <w:bCs/>
          <w:sz w:val="27"/>
          <w:szCs w:val="27"/>
          <w:lang w:eastAsia="zh-CN"/>
        </w:rPr>
        <w:t>12 novembre</w:t>
      </w:r>
      <w:r w:rsidRPr="009A689D">
        <w:rPr>
          <w:rFonts w:ascii="Arial" w:hAnsi="Arial" w:cs="Arial"/>
          <w:b/>
          <w:bCs/>
          <w:sz w:val="27"/>
          <w:szCs w:val="27"/>
          <w:lang w:eastAsia="zh-CN"/>
        </w:rPr>
        <w:t xml:space="preserve">, 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in 4 copie all’ISTESS, Via del Leone 11, 05100 Terni, oppure a </w:t>
      </w:r>
      <w:hyperlink r:id="rId4" w:history="1">
        <w:r w:rsidRPr="009A689D">
          <w:rPr>
            <w:rFonts w:ascii="Arial" w:hAnsi="Arial" w:cs="Arial"/>
            <w:i/>
            <w:iCs/>
            <w:color w:val="0000FF"/>
            <w:sz w:val="27"/>
            <w:u w:val="single"/>
            <w:lang w:eastAsia="zh-CN"/>
          </w:rPr>
          <w:t>angelache@alice.it</w:t>
        </w:r>
      </w:hyperlink>
    </w:p>
    <w:p w:rsidR="009A689D" w:rsidRPr="009A689D" w:rsidRDefault="009A689D" w:rsidP="009A689D">
      <w:pPr>
        <w:spacing w:before="100" w:beforeAutospacing="1" w:after="100" w:afterAutospacing="1"/>
        <w:rPr>
          <w:rFonts w:ascii="Arial" w:hAnsi="Arial" w:cs="Arial"/>
          <w:sz w:val="27"/>
          <w:szCs w:val="27"/>
          <w:lang w:eastAsia="zh-CN"/>
        </w:rPr>
      </w:pPr>
      <w:r w:rsidRPr="009A689D">
        <w:rPr>
          <w:rFonts w:ascii="Arial" w:hAnsi="Arial" w:cs="Arial"/>
          <w:sz w:val="27"/>
          <w:szCs w:val="27"/>
          <w:lang w:eastAsia="zh-CN"/>
        </w:rPr>
        <w:t>Unitamente alle copie anonime, va spedita</w:t>
      </w:r>
      <w:r w:rsidR="004B5862">
        <w:rPr>
          <w:rFonts w:ascii="Arial" w:hAnsi="Arial" w:cs="Arial"/>
          <w:sz w:val="27"/>
          <w:szCs w:val="27"/>
          <w:lang w:eastAsia="zh-CN"/>
        </w:rPr>
        <w:t>, in una specifica busta chiusa</w:t>
      </w:r>
      <w:r w:rsidR="00B03612">
        <w:rPr>
          <w:rFonts w:ascii="Arial" w:hAnsi="Arial" w:cs="Arial"/>
          <w:sz w:val="27"/>
          <w:szCs w:val="27"/>
          <w:lang w:eastAsia="zh-CN"/>
        </w:rPr>
        <w:t>,</w:t>
      </w:r>
      <w:r w:rsidR="00DB01C9">
        <w:rPr>
          <w:rFonts w:ascii="Arial" w:hAnsi="Arial" w:cs="Arial"/>
          <w:sz w:val="27"/>
          <w:szCs w:val="27"/>
          <w:lang w:eastAsia="zh-CN"/>
        </w:rPr>
        <w:t xml:space="preserve"> o in una ulteriore mail,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 una nota </w:t>
      </w:r>
      <w:r w:rsidR="004B5862">
        <w:rPr>
          <w:rFonts w:ascii="Arial" w:hAnsi="Arial" w:cs="Arial"/>
          <w:sz w:val="27"/>
          <w:szCs w:val="27"/>
          <w:lang w:eastAsia="zh-CN"/>
        </w:rPr>
        <w:t>recante l’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 indirizzo, </w:t>
      </w:r>
      <w:r w:rsidR="00B03612">
        <w:rPr>
          <w:rFonts w:ascii="Arial" w:hAnsi="Arial" w:cs="Arial"/>
          <w:sz w:val="27"/>
          <w:szCs w:val="27"/>
          <w:lang w:eastAsia="zh-CN"/>
        </w:rPr>
        <w:t xml:space="preserve">l’eventuale </w:t>
      </w:r>
      <w:r w:rsidRPr="009A689D">
        <w:rPr>
          <w:rFonts w:ascii="Arial" w:hAnsi="Arial" w:cs="Arial"/>
          <w:sz w:val="27"/>
          <w:szCs w:val="27"/>
          <w:lang w:eastAsia="zh-CN"/>
        </w:rPr>
        <w:t>recapito e-mail e</w:t>
      </w:r>
      <w:r w:rsidR="004B5862">
        <w:rPr>
          <w:rFonts w:ascii="Arial" w:hAnsi="Arial" w:cs="Arial"/>
          <w:sz w:val="27"/>
          <w:szCs w:val="27"/>
          <w:lang w:eastAsia="zh-CN"/>
        </w:rPr>
        <w:t xml:space="preserve"> il numero 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 telefonico</w:t>
      </w:r>
      <w:r w:rsidR="004B5862">
        <w:rPr>
          <w:rFonts w:ascii="Arial" w:hAnsi="Arial" w:cs="Arial"/>
          <w:sz w:val="27"/>
          <w:szCs w:val="27"/>
          <w:lang w:eastAsia="zh-CN"/>
        </w:rPr>
        <w:t xml:space="preserve"> del concorrente.</w:t>
      </w:r>
    </w:p>
    <w:p w:rsidR="00B03612" w:rsidRDefault="009A689D" w:rsidP="009A689D">
      <w:pPr>
        <w:spacing w:before="100" w:beforeAutospacing="1" w:after="100" w:afterAutospacing="1"/>
        <w:rPr>
          <w:rFonts w:ascii="Arial" w:hAnsi="Arial" w:cs="Arial"/>
          <w:sz w:val="27"/>
          <w:szCs w:val="27"/>
          <w:lang w:eastAsia="zh-CN"/>
        </w:rPr>
      </w:pPr>
      <w:r w:rsidRPr="009A689D">
        <w:rPr>
          <w:rFonts w:ascii="Arial" w:hAnsi="Arial" w:cs="Arial"/>
          <w:sz w:val="27"/>
          <w:szCs w:val="27"/>
          <w:lang w:eastAsia="zh-CN"/>
        </w:rPr>
        <w:t xml:space="preserve">Gli autori finalisti saranno invitati </w:t>
      </w:r>
      <w:r w:rsidR="00AE6E5B">
        <w:rPr>
          <w:rFonts w:ascii="Arial" w:hAnsi="Arial" w:cs="Arial"/>
          <w:sz w:val="27"/>
          <w:szCs w:val="27"/>
          <w:lang w:eastAsia="zh-CN"/>
        </w:rPr>
        <w:t xml:space="preserve">telefonicamente o via e-mail 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alla cerimonia di premiazione che avverrà </w:t>
      </w:r>
      <w:r w:rsidR="00DB01C9">
        <w:rPr>
          <w:rFonts w:ascii="Arial" w:hAnsi="Arial" w:cs="Arial"/>
          <w:sz w:val="27"/>
          <w:szCs w:val="27"/>
          <w:lang w:eastAsia="zh-CN"/>
        </w:rPr>
        <w:t>domenica pomeriggio 22 novembre al Cityplex di Terni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, </w:t>
      </w:r>
      <w:r w:rsidR="00B03612">
        <w:rPr>
          <w:rFonts w:ascii="Arial" w:hAnsi="Arial" w:cs="Arial"/>
          <w:sz w:val="27"/>
          <w:szCs w:val="27"/>
          <w:lang w:eastAsia="zh-CN"/>
        </w:rPr>
        <w:t xml:space="preserve"> nel corso de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lla premiazione del concorso </w:t>
      </w:r>
      <w:r w:rsidR="004B5862">
        <w:rPr>
          <w:rFonts w:ascii="Arial" w:hAnsi="Arial" w:cs="Arial"/>
          <w:sz w:val="27"/>
          <w:szCs w:val="27"/>
          <w:lang w:eastAsia="zh-CN"/>
        </w:rPr>
        <w:t xml:space="preserve">cinematografico 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internazionale </w:t>
      </w:r>
      <w:r w:rsidR="00B03612">
        <w:rPr>
          <w:rFonts w:ascii="Arial" w:hAnsi="Arial" w:cs="Arial"/>
          <w:sz w:val="27"/>
          <w:szCs w:val="27"/>
          <w:lang w:eastAsia="zh-CN"/>
        </w:rPr>
        <w:t xml:space="preserve">del </w:t>
      </w:r>
      <w:r w:rsidRPr="009A689D">
        <w:rPr>
          <w:rFonts w:ascii="Arial" w:hAnsi="Arial" w:cs="Arial"/>
          <w:sz w:val="27"/>
          <w:szCs w:val="27"/>
          <w:lang w:eastAsia="zh-CN"/>
        </w:rPr>
        <w:t xml:space="preserve">FILMFESTIVAL "POPOLI E RELIGIONI". </w:t>
      </w:r>
      <w:r w:rsidR="00DB01C9">
        <w:rPr>
          <w:rFonts w:ascii="Arial" w:hAnsi="Arial" w:cs="Arial"/>
          <w:sz w:val="27"/>
          <w:szCs w:val="27"/>
          <w:lang w:eastAsia="zh-CN"/>
        </w:rPr>
        <w:t>Gli autori leggeranno al pubblico i testi finalisti.</w:t>
      </w:r>
    </w:p>
    <w:p w:rsidR="009A689D" w:rsidRPr="009A689D" w:rsidRDefault="009A689D" w:rsidP="009A689D">
      <w:pPr>
        <w:spacing w:before="100" w:beforeAutospacing="1" w:after="100" w:afterAutospacing="1"/>
        <w:rPr>
          <w:rFonts w:ascii="Arial" w:hAnsi="Arial" w:cs="Arial"/>
          <w:sz w:val="27"/>
          <w:szCs w:val="27"/>
          <w:lang w:eastAsia="zh-CN"/>
        </w:rPr>
      </w:pPr>
      <w:r w:rsidRPr="009A689D">
        <w:rPr>
          <w:rFonts w:ascii="Arial" w:hAnsi="Arial" w:cs="Arial"/>
          <w:sz w:val="27"/>
          <w:szCs w:val="27"/>
          <w:lang w:eastAsia="zh-CN"/>
        </w:rPr>
        <w:t xml:space="preserve">L’esito del concorso sarà reso noto sul sito </w:t>
      </w:r>
      <w:hyperlink r:id="rId5" w:history="1">
        <w:r w:rsidRPr="009A689D">
          <w:rPr>
            <w:rFonts w:ascii="Arial" w:hAnsi="Arial" w:cs="Arial"/>
            <w:color w:val="0000FF"/>
            <w:sz w:val="27"/>
            <w:u w:val="single"/>
            <w:lang w:eastAsia="zh-CN"/>
          </w:rPr>
          <w:t>www.ISTESS.IT</w:t>
        </w:r>
      </w:hyperlink>
      <w:r w:rsidRPr="009A689D">
        <w:rPr>
          <w:rFonts w:ascii="Arial" w:hAnsi="Arial" w:cs="Arial"/>
          <w:sz w:val="27"/>
          <w:szCs w:val="27"/>
          <w:lang w:eastAsia="zh-CN"/>
        </w:rPr>
        <w:t xml:space="preserve"> </w:t>
      </w:r>
      <w:r w:rsidR="00AE6E5B">
        <w:rPr>
          <w:rFonts w:ascii="Arial" w:hAnsi="Arial" w:cs="Arial"/>
          <w:sz w:val="27"/>
          <w:szCs w:val="27"/>
          <w:lang w:eastAsia="zh-CN"/>
        </w:rPr>
        <w:t xml:space="preserve"> e sul sito </w:t>
      </w:r>
      <w:hyperlink r:id="rId6" w:history="1">
        <w:r w:rsidR="00AE6E5B" w:rsidRPr="00E2537B">
          <w:rPr>
            <w:rStyle w:val="Collegamentoipertestuale"/>
            <w:rFonts w:ascii="Arial" w:hAnsi="Arial" w:cs="Arial"/>
            <w:sz w:val="27"/>
            <w:szCs w:val="27"/>
            <w:lang w:eastAsia="zh-CN"/>
          </w:rPr>
          <w:t>www.popoliereligioni.com</w:t>
        </w:r>
      </w:hyperlink>
      <w:r w:rsidR="00AE6E5B">
        <w:rPr>
          <w:rFonts w:ascii="Arial" w:hAnsi="Arial" w:cs="Arial"/>
          <w:sz w:val="27"/>
          <w:szCs w:val="27"/>
          <w:lang w:eastAsia="zh-CN"/>
        </w:rPr>
        <w:t xml:space="preserve">  </w:t>
      </w:r>
      <w:r w:rsidRPr="009A689D">
        <w:rPr>
          <w:rFonts w:ascii="Arial" w:hAnsi="Arial" w:cs="Arial"/>
          <w:sz w:val="27"/>
          <w:szCs w:val="27"/>
          <w:lang w:eastAsia="zh-CN"/>
        </w:rPr>
        <w:t>che pubblicherà le poesie vincitrici.</w:t>
      </w:r>
    </w:p>
    <w:p w:rsidR="009A689D" w:rsidRDefault="009A689D" w:rsidP="00B03612">
      <w:pPr>
        <w:spacing w:before="100" w:beforeAutospacing="1" w:after="100" w:afterAutospacing="1"/>
        <w:rPr>
          <w:rFonts w:ascii="Arial" w:hAnsi="Arial" w:cs="Arial"/>
          <w:sz w:val="27"/>
          <w:szCs w:val="27"/>
          <w:lang w:eastAsia="zh-CN"/>
        </w:rPr>
      </w:pPr>
      <w:r w:rsidRPr="009A689D">
        <w:rPr>
          <w:rFonts w:ascii="Arial" w:hAnsi="Arial" w:cs="Arial"/>
          <w:sz w:val="27"/>
          <w:szCs w:val="27"/>
          <w:lang w:eastAsia="zh-CN"/>
        </w:rPr>
        <w:t>Per informazioni tel. ISTESS 0744 424786</w:t>
      </w:r>
      <w:r w:rsidR="00B03612">
        <w:rPr>
          <w:rFonts w:ascii="Arial" w:hAnsi="Arial" w:cs="Arial"/>
          <w:sz w:val="27"/>
          <w:szCs w:val="27"/>
          <w:lang w:eastAsia="zh-CN"/>
        </w:rPr>
        <w:t xml:space="preserve"> (orario mattutino, eccetto il sabato) oppure scrivere a  segreteria@istess.it</w:t>
      </w:r>
    </w:p>
    <w:p w:rsidR="00B03612" w:rsidRPr="009A689D" w:rsidRDefault="00B03612" w:rsidP="00B03612">
      <w:pPr>
        <w:spacing w:before="100" w:beforeAutospacing="1" w:after="100" w:afterAutospacing="1"/>
        <w:rPr>
          <w:rFonts w:ascii="Calibri" w:hAnsi="Calibri"/>
          <w:sz w:val="22"/>
          <w:szCs w:val="22"/>
          <w:lang w:eastAsia="en-US"/>
        </w:rPr>
      </w:pPr>
    </w:p>
    <w:p w:rsidR="00DD0778" w:rsidRDefault="00DB01C9">
      <w:r>
        <w:t xml:space="preserve">        responsabile</w:t>
      </w:r>
      <w:r w:rsidR="00200BB7">
        <w:t xml:space="preserve">                                                                        direttore ISTESS</w:t>
      </w:r>
    </w:p>
    <w:p w:rsidR="00200BB7" w:rsidRDefault="00200BB7">
      <w:r>
        <w:t xml:space="preserve">   Angela Chermaddi                                                                     Stefania Parisi</w:t>
      </w:r>
    </w:p>
    <w:sectPr w:rsidR="00200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9A689D"/>
    <w:rsid w:val="000020F2"/>
    <w:rsid w:val="0000698C"/>
    <w:rsid w:val="00006E0D"/>
    <w:rsid w:val="000222E7"/>
    <w:rsid w:val="000371A1"/>
    <w:rsid w:val="0005101F"/>
    <w:rsid w:val="00092BE1"/>
    <w:rsid w:val="000A707A"/>
    <w:rsid w:val="000E75F9"/>
    <w:rsid w:val="00104761"/>
    <w:rsid w:val="00137FBD"/>
    <w:rsid w:val="00154F95"/>
    <w:rsid w:val="00162FD0"/>
    <w:rsid w:val="00165D35"/>
    <w:rsid w:val="00171375"/>
    <w:rsid w:val="001909BA"/>
    <w:rsid w:val="001A7505"/>
    <w:rsid w:val="001D2E70"/>
    <w:rsid w:val="00200BB7"/>
    <w:rsid w:val="00202DA4"/>
    <w:rsid w:val="00203A57"/>
    <w:rsid w:val="0022256C"/>
    <w:rsid w:val="00235410"/>
    <w:rsid w:val="00251B8F"/>
    <w:rsid w:val="00267420"/>
    <w:rsid w:val="002777D5"/>
    <w:rsid w:val="002825EA"/>
    <w:rsid w:val="002A1055"/>
    <w:rsid w:val="002C490A"/>
    <w:rsid w:val="002D2D00"/>
    <w:rsid w:val="002F409F"/>
    <w:rsid w:val="00300703"/>
    <w:rsid w:val="00325C3E"/>
    <w:rsid w:val="003421B0"/>
    <w:rsid w:val="003449CF"/>
    <w:rsid w:val="00356592"/>
    <w:rsid w:val="003750E8"/>
    <w:rsid w:val="00395488"/>
    <w:rsid w:val="00412C50"/>
    <w:rsid w:val="0042198B"/>
    <w:rsid w:val="00425D99"/>
    <w:rsid w:val="00431D6A"/>
    <w:rsid w:val="004433EE"/>
    <w:rsid w:val="00450726"/>
    <w:rsid w:val="004507E1"/>
    <w:rsid w:val="00471F29"/>
    <w:rsid w:val="004758C9"/>
    <w:rsid w:val="004A0AAB"/>
    <w:rsid w:val="004B5862"/>
    <w:rsid w:val="004C06F1"/>
    <w:rsid w:val="004C325F"/>
    <w:rsid w:val="00502368"/>
    <w:rsid w:val="00532A36"/>
    <w:rsid w:val="005344D2"/>
    <w:rsid w:val="00535A97"/>
    <w:rsid w:val="00550731"/>
    <w:rsid w:val="005579E9"/>
    <w:rsid w:val="00570D0D"/>
    <w:rsid w:val="005936E0"/>
    <w:rsid w:val="005B67A0"/>
    <w:rsid w:val="005E6FC2"/>
    <w:rsid w:val="00606E4A"/>
    <w:rsid w:val="006227DE"/>
    <w:rsid w:val="006431EB"/>
    <w:rsid w:val="006558D1"/>
    <w:rsid w:val="0067247C"/>
    <w:rsid w:val="006855AD"/>
    <w:rsid w:val="00731254"/>
    <w:rsid w:val="007379EB"/>
    <w:rsid w:val="00737E6E"/>
    <w:rsid w:val="007611CF"/>
    <w:rsid w:val="00781F89"/>
    <w:rsid w:val="00785DE6"/>
    <w:rsid w:val="007B298E"/>
    <w:rsid w:val="007B2A54"/>
    <w:rsid w:val="007D2DC8"/>
    <w:rsid w:val="007F00D4"/>
    <w:rsid w:val="007F79C0"/>
    <w:rsid w:val="00824187"/>
    <w:rsid w:val="008447AB"/>
    <w:rsid w:val="0089357D"/>
    <w:rsid w:val="0089370C"/>
    <w:rsid w:val="008A4322"/>
    <w:rsid w:val="008C2D88"/>
    <w:rsid w:val="008C6D04"/>
    <w:rsid w:val="009052B6"/>
    <w:rsid w:val="009108B5"/>
    <w:rsid w:val="00910F2F"/>
    <w:rsid w:val="00916458"/>
    <w:rsid w:val="00925A1A"/>
    <w:rsid w:val="00932FB6"/>
    <w:rsid w:val="00950264"/>
    <w:rsid w:val="00965AEE"/>
    <w:rsid w:val="00981500"/>
    <w:rsid w:val="009A689D"/>
    <w:rsid w:val="009D0083"/>
    <w:rsid w:val="009D4E00"/>
    <w:rsid w:val="00A044EC"/>
    <w:rsid w:val="00A73625"/>
    <w:rsid w:val="00A7634A"/>
    <w:rsid w:val="00A9463E"/>
    <w:rsid w:val="00AC3556"/>
    <w:rsid w:val="00AE6E5B"/>
    <w:rsid w:val="00B03612"/>
    <w:rsid w:val="00B16936"/>
    <w:rsid w:val="00B26716"/>
    <w:rsid w:val="00B672F8"/>
    <w:rsid w:val="00B77C46"/>
    <w:rsid w:val="00B81805"/>
    <w:rsid w:val="00B94B34"/>
    <w:rsid w:val="00BE194E"/>
    <w:rsid w:val="00BF2CA8"/>
    <w:rsid w:val="00C00BA3"/>
    <w:rsid w:val="00C04C50"/>
    <w:rsid w:val="00C119E1"/>
    <w:rsid w:val="00C21B03"/>
    <w:rsid w:val="00C541D5"/>
    <w:rsid w:val="00C72182"/>
    <w:rsid w:val="00C8511A"/>
    <w:rsid w:val="00C96D03"/>
    <w:rsid w:val="00CA0AE8"/>
    <w:rsid w:val="00CB0252"/>
    <w:rsid w:val="00CC00E2"/>
    <w:rsid w:val="00CD340A"/>
    <w:rsid w:val="00CF0D2A"/>
    <w:rsid w:val="00CF7CAE"/>
    <w:rsid w:val="00D840FF"/>
    <w:rsid w:val="00D85613"/>
    <w:rsid w:val="00D94D11"/>
    <w:rsid w:val="00DB01C9"/>
    <w:rsid w:val="00DC7D0F"/>
    <w:rsid w:val="00DD0778"/>
    <w:rsid w:val="00DD35EB"/>
    <w:rsid w:val="00DE1863"/>
    <w:rsid w:val="00E053A6"/>
    <w:rsid w:val="00E2005D"/>
    <w:rsid w:val="00E2140B"/>
    <w:rsid w:val="00E33F62"/>
    <w:rsid w:val="00E47ABA"/>
    <w:rsid w:val="00E6217E"/>
    <w:rsid w:val="00E92C4E"/>
    <w:rsid w:val="00ED4120"/>
    <w:rsid w:val="00F01561"/>
    <w:rsid w:val="00F13948"/>
    <w:rsid w:val="00F31CBF"/>
    <w:rsid w:val="00F3382C"/>
    <w:rsid w:val="00F7466A"/>
    <w:rsid w:val="00F762C4"/>
    <w:rsid w:val="00F90572"/>
    <w:rsid w:val="00FA6EB4"/>
    <w:rsid w:val="00FB3131"/>
    <w:rsid w:val="00FB59FE"/>
    <w:rsid w:val="00FD3026"/>
    <w:rsid w:val="00FE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9A689D"/>
    <w:rPr>
      <w:color w:val="0000FF"/>
      <w:u w:val="single"/>
    </w:rPr>
  </w:style>
  <w:style w:type="paragraph" w:styleId="NormaleWeb">
    <w:name w:val="Normal (Web)"/>
    <w:basedOn w:val="Normale"/>
    <w:rsid w:val="009A689D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poliereligioni.com" TargetMode="External"/><Relationship Id="rId5" Type="http://schemas.openxmlformats.org/officeDocument/2006/relationships/hyperlink" Target="http://www.istess.it/" TargetMode="External"/><Relationship Id="rId4" Type="http://schemas.openxmlformats.org/officeDocument/2006/relationships/hyperlink" Target="mailto:angelache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ISTESS (ISTITUTO di STUDI TEOLOGICI e  STORICO - SOCIALI)  di Terni</vt:lpstr>
    </vt:vector>
  </TitlesOfParts>
  <Company/>
  <LinksUpToDate>false</LinksUpToDate>
  <CharactersWithSpaces>1768</CharactersWithSpaces>
  <SharedDoc>false</SharedDoc>
  <HLinks>
    <vt:vector size="18" baseType="variant"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http://www.popoliereligioni.com/</vt:lpwstr>
      </vt:variant>
      <vt:variant>
        <vt:lpwstr/>
      </vt:variant>
      <vt:variant>
        <vt:i4>2031708</vt:i4>
      </vt:variant>
      <vt:variant>
        <vt:i4>3</vt:i4>
      </vt:variant>
      <vt:variant>
        <vt:i4>0</vt:i4>
      </vt:variant>
      <vt:variant>
        <vt:i4>5</vt:i4>
      </vt:variant>
      <vt:variant>
        <vt:lpwstr>http://www.istess.it/</vt:lpwstr>
      </vt:variant>
      <vt:variant>
        <vt:lpwstr/>
      </vt:variant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mailto:angelache@alice.it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ISTESS (ISTITUTO di STUDI TEOLOGICI e  STORICO - SOCIALI)  di Terni</dc:title>
  <dc:creator>pc</dc:creator>
  <cp:lastModifiedBy>elisabetta</cp:lastModifiedBy>
  <cp:revision>2</cp:revision>
  <dcterms:created xsi:type="dcterms:W3CDTF">2015-10-21T14:19:00Z</dcterms:created>
  <dcterms:modified xsi:type="dcterms:W3CDTF">2015-10-21T14:19:00Z</dcterms:modified>
</cp:coreProperties>
</file>